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03/2015/PROEN, DE 14 DE JANEIRO DE 2015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análise de solicitação de alteração da Tabela de Perfil Docente da área de </w:t>
      </w:r>
      <w:r w:rsidDel="00000000" w:rsidR="00000000" w:rsidRPr="00000000">
        <w:rPr>
          <w:b w:val="1"/>
          <w:rtl w:val="0"/>
        </w:rPr>
        <w:t xml:space="preserve">Engenharia Elétrica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after="8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I.   FRANCISCO JOSÉ ALVES DE AQUINO.;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II.  DANILO NOBRE OLIVEIRA;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III. KLEBER CESAR ALVES DE SOUZA.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10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14 de janeiro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